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13" w:rsidRDefault="00C31452" w:rsidP="004F74A2">
      <w:pPr>
        <w:ind w:left="-141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017626" cy="806245"/>
            <wp:effectExtent l="19050" t="0" r="0" b="0"/>
            <wp:docPr id="12" name="Рисунок 6" descr="D:\Documents and Settings\to52-etsareva\Рабочий стол\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to52-etsareva\Рабочий стол\logotyp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99" cy="81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6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</w:t>
      </w:r>
      <w:r w:rsidR="00936F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</w:t>
      </w:r>
      <w:r w:rsidR="00F577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C16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  <w:r w:rsidR="00E45A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</w:t>
      </w:r>
      <w:r w:rsidR="003C16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r w:rsidR="00936FA1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964870" cy="874181"/>
            <wp:effectExtent l="19050" t="0" r="6680" b="0"/>
            <wp:docPr id="11" name="Рисунок 5" descr="E:\2017\Баннер ФАС и Нижегородского УФАС\Двуглавый орел без полосок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017\Баннер ФАС и Нижегородского УФАС\Двуглавый орел без полосок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306" cy="88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734" w:rsidRPr="004E7F7A" w:rsidRDefault="00AA4734" w:rsidP="004F74A2">
      <w:pPr>
        <w:ind w:left="-1418" w:right="-56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10"/>
          <w:lang w:eastAsia="ru-RU"/>
        </w:rPr>
      </w:pPr>
    </w:p>
    <w:p w:rsidR="007B031C" w:rsidRPr="007B031C" w:rsidRDefault="007B031C" w:rsidP="00813E41">
      <w:pPr>
        <w:ind w:right="-568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C31452" w:rsidRDefault="00C31452" w:rsidP="00F335E4">
      <w:pPr>
        <w:ind w:left="-1418" w:right="-56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927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ПРОГРАММА</w:t>
      </w:r>
    </w:p>
    <w:p w:rsidR="0042223A" w:rsidRPr="00F46D09" w:rsidRDefault="0042223A" w:rsidP="0042223A">
      <w:pPr>
        <w:tabs>
          <w:tab w:val="left" w:pos="9072"/>
        </w:tabs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6D09">
        <w:rPr>
          <w:rFonts w:ascii="Times New Roman" w:hAnsi="Times New Roman" w:cs="Times New Roman"/>
          <w:b/>
          <w:sz w:val="20"/>
          <w:szCs w:val="20"/>
        </w:rPr>
        <w:t>ФЕДЕРАЛЬНАЯ АНТИМОНОПОЛЬНАЯ СЛУЖБА</w:t>
      </w:r>
    </w:p>
    <w:p w:rsidR="0042223A" w:rsidRPr="00F46D09" w:rsidRDefault="0042223A" w:rsidP="0042223A">
      <w:pPr>
        <w:tabs>
          <w:tab w:val="left" w:pos="9072"/>
        </w:tabs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6D09">
        <w:rPr>
          <w:rFonts w:ascii="Times New Roman" w:hAnsi="Times New Roman" w:cs="Times New Roman"/>
          <w:b/>
          <w:sz w:val="20"/>
          <w:szCs w:val="20"/>
        </w:rPr>
        <w:t>УПРАВЛЕНИЕ ФЕДЕРАЛЬНОЙ АНТИМОНОПОЛЬНОЙ СЛУЖБЫ</w:t>
      </w:r>
    </w:p>
    <w:p w:rsidR="0042223A" w:rsidRPr="00F46D09" w:rsidRDefault="0042223A" w:rsidP="0042223A">
      <w:pPr>
        <w:tabs>
          <w:tab w:val="left" w:pos="9072"/>
        </w:tabs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6D09">
        <w:rPr>
          <w:rFonts w:ascii="Times New Roman" w:hAnsi="Times New Roman" w:cs="Times New Roman"/>
          <w:b/>
          <w:sz w:val="20"/>
          <w:szCs w:val="20"/>
        </w:rPr>
        <w:t>ПО НИЖЕГОРОДСКОЙ ОБЛАСТИ</w:t>
      </w:r>
    </w:p>
    <w:p w:rsidR="0042223A" w:rsidRPr="001976E4" w:rsidRDefault="0042223A" w:rsidP="0042223A">
      <w:pPr>
        <w:tabs>
          <w:tab w:val="left" w:pos="9072"/>
        </w:tabs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6E4">
        <w:rPr>
          <w:rFonts w:ascii="Times New Roman" w:hAnsi="Times New Roman" w:cs="Times New Roman"/>
          <w:b/>
          <w:iCs/>
        </w:rPr>
        <w:t>и</w:t>
      </w:r>
    </w:p>
    <w:p w:rsidR="0042223A" w:rsidRPr="001976E4" w:rsidRDefault="0042223A" w:rsidP="0042223A">
      <w:pPr>
        <w:tabs>
          <w:tab w:val="left" w:pos="9072"/>
        </w:tabs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6E4">
        <w:rPr>
          <w:rFonts w:ascii="Times New Roman" w:hAnsi="Times New Roman" w:cs="Times New Roman"/>
          <w:b/>
          <w:sz w:val="20"/>
          <w:szCs w:val="20"/>
        </w:rPr>
        <w:t>РЕГИОНАЛЬНАЯ СЛУЖБА ПО ТАРИФАМ НИЖЕГОРОДСКОЙ ОБЛАСТИ</w:t>
      </w:r>
    </w:p>
    <w:p w:rsidR="0042223A" w:rsidRDefault="0042223A" w:rsidP="0042223A">
      <w:pPr>
        <w:pStyle w:val="a4"/>
        <w:spacing w:before="0" w:beforeAutospacing="0" w:after="0" w:afterAutospacing="0"/>
        <w:ind w:firstLine="567"/>
        <w:jc w:val="center"/>
        <w:rPr>
          <w:rStyle w:val="a6"/>
          <w:b/>
          <w:bCs/>
          <w:u w:val="single"/>
        </w:rPr>
      </w:pPr>
      <w:r>
        <w:rPr>
          <w:rStyle w:val="a6"/>
          <w:b/>
          <w:bCs/>
          <w:u w:val="single"/>
        </w:rPr>
        <w:t>14.06</w:t>
      </w:r>
      <w:r w:rsidRPr="009A1A3B">
        <w:rPr>
          <w:rStyle w:val="a6"/>
          <w:b/>
          <w:bCs/>
          <w:u w:val="single"/>
        </w:rPr>
        <w:t>.2018 с 11.00-14.00</w:t>
      </w:r>
    </w:p>
    <w:p w:rsidR="0042223A" w:rsidRPr="009A1A3B" w:rsidRDefault="0042223A" w:rsidP="0042223A">
      <w:pPr>
        <w:pStyle w:val="a4"/>
        <w:spacing w:before="0" w:beforeAutospacing="0" w:after="0" w:afterAutospacing="0"/>
        <w:ind w:firstLine="567"/>
        <w:jc w:val="center"/>
      </w:pPr>
      <w:r w:rsidRPr="009A1A3B">
        <w:rPr>
          <w:rStyle w:val="a6"/>
        </w:rPr>
        <w:t xml:space="preserve">проводят </w:t>
      </w:r>
    </w:p>
    <w:p w:rsidR="0042223A" w:rsidRPr="009A1A3B" w:rsidRDefault="0042223A" w:rsidP="0042223A">
      <w:pPr>
        <w:pStyle w:val="a4"/>
        <w:spacing w:before="0" w:beforeAutospacing="0" w:after="0" w:afterAutospacing="0"/>
        <w:ind w:firstLine="567"/>
        <w:jc w:val="center"/>
      </w:pPr>
      <w:r w:rsidRPr="009A1A3B">
        <w:rPr>
          <w:rStyle w:val="a6"/>
        </w:rPr>
        <w:t>под председательством</w:t>
      </w:r>
    </w:p>
    <w:p w:rsidR="0042223A" w:rsidRPr="009A1A3B" w:rsidRDefault="0042223A" w:rsidP="0042223A">
      <w:pPr>
        <w:pStyle w:val="a4"/>
        <w:spacing w:before="0" w:beforeAutospacing="0" w:after="0" w:afterAutospacing="0"/>
        <w:ind w:firstLine="567"/>
        <w:jc w:val="center"/>
      </w:pPr>
      <w:r w:rsidRPr="009A1A3B">
        <w:rPr>
          <w:rStyle w:val="a6"/>
        </w:rPr>
        <w:t>Михаила Леонидовича ТЕОДОРОВИЧА и Алексея Геннадьевича МАЛУХИНА</w:t>
      </w:r>
    </w:p>
    <w:p w:rsidR="0042223A" w:rsidRDefault="0042223A" w:rsidP="0042223A">
      <w:pPr>
        <w:pStyle w:val="a4"/>
        <w:spacing w:before="0" w:beforeAutospacing="0" w:after="0" w:afterAutospacing="0"/>
        <w:ind w:firstLine="567"/>
        <w:jc w:val="center"/>
        <w:rPr>
          <w:rStyle w:val="a6"/>
        </w:rPr>
      </w:pPr>
      <w:r w:rsidRPr="009A1A3B">
        <w:rPr>
          <w:rStyle w:val="a6"/>
        </w:rPr>
        <w:t xml:space="preserve">совместные публичные обсуждения результатов правоприменительной практики </w:t>
      </w:r>
      <w:r>
        <w:rPr>
          <w:rStyle w:val="a6"/>
        </w:rPr>
        <w:t xml:space="preserve">Нижегородского УФАС России и РСТ по </w:t>
      </w:r>
      <w:r w:rsidRPr="009A1A3B">
        <w:rPr>
          <w:rStyle w:val="a6"/>
        </w:rPr>
        <w:t xml:space="preserve">Нижегородской </w:t>
      </w:r>
      <w:r>
        <w:rPr>
          <w:rStyle w:val="a6"/>
        </w:rPr>
        <w:t>области</w:t>
      </w:r>
    </w:p>
    <w:p w:rsidR="00BE7CE9" w:rsidRPr="004E7F7A" w:rsidRDefault="00BE7CE9" w:rsidP="004F74A2">
      <w:pPr>
        <w:ind w:left="-1418" w:right="-56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  <w:lang w:eastAsia="ru-RU"/>
        </w:rPr>
      </w:pPr>
    </w:p>
    <w:p w:rsidR="00BE7CE9" w:rsidRPr="00BE7CE9" w:rsidRDefault="00BE7CE9" w:rsidP="004F74A2">
      <w:pPr>
        <w:ind w:left="-1418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Время: </w:t>
      </w:r>
      <w:r w:rsidR="00422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14.06</w:t>
      </w:r>
      <w:r w:rsidR="00027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.2018</w:t>
      </w:r>
      <w:r w:rsidRPr="00BE7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(четверг) 11.00-14.00</w:t>
      </w:r>
    </w:p>
    <w:p w:rsidR="00BE7CE9" w:rsidRPr="00BE7CE9" w:rsidRDefault="0084131D" w:rsidP="004F74A2">
      <w:pPr>
        <w:ind w:left="-1418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Брифинг для СМИ</w:t>
      </w:r>
      <w:r w:rsidR="00BE7CE9" w:rsidRPr="00BE7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10.45</w:t>
      </w:r>
    </w:p>
    <w:p w:rsidR="00BE7CE9" w:rsidRDefault="00BE7CE9" w:rsidP="004F74A2">
      <w:pPr>
        <w:ind w:left="-1418" w:right="-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Место: </w:t>
      </w:r>
      <w:r w:rsidRPr="00BE7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Большой зал</w:t>
      </w:r>
      <w:r w:rsidRPr="00BE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Торгово-промышленной палаты Нижегородской области, Нижний Новгород, ул. Нестерова, 31.</w:t>
      </w:r>
    </w:p>
    <w:p w:rsidR="00BE7CE9" w:rsidRPr="00BE7CE9" w:rsidRDefault="00BE7CE9" w:rsidP="004F74A2">
      <w:pPr>
        <w:ind w:left="-1418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10.30</w:t>
      </w:r>
      <w:r w:rsidRPr="00BE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Регистрация участников</w:t>
      </w:r>
    </w:p>
    <w:p w:rsidR="00BE7CE9" w:rsidRDefault="00512D7F" w:rsidP="004F74A2">
      <w:pPr>
        <w:ind w:left="-1418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10.45</w:t>
      </w:r>
      <w:r w:rsidR="00BE7CE9" w:rsidRPr="00BE7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-11.00</w:t>
      </w:r>
      <w:r w:rsidR="00BE7CE9" w:rsidRPr="00BE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Брифинг для СМИ</w:t>
      </w:r>
    </w:p>
    <w:p w:rsidR="004E7F7A" w:rsidRPr="000B1126" w:rsidRDefault="004E7F7A" w:rsidP="004F74A2">
      <w:pPr>
        <w:ind w:left="-1418" w:right="-56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7CE9" w:rsidRPr="004E7F7A" w:rsidRDefault="00307D62" w:rsidP="004F74A2">
      <w:pPr>
        <w:ind w:left="-1418" w:right="-56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11.00 – 11.10</w:t>
      </w:r>
      <w:r w:rsidR="00BE7CE9" w:rsidRPr="00BE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Приветств</w:t>
      </w:r>
      <w:r w:rsidR="000B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енное обращение модератора </w:t>
      </w:r>
      <w:r w:rsidR="00BE7CE9" w:rsidRPr="00BE7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Михаила Леонидовича ТЕОДОРОВИЧА</w:t>
      </w:r>
      <w:r w:rsidR="00BC23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234A" w:rsidRPr="00BE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Управления</w:t>
      </w:r>
      <w:r w:rsidR="0065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антимонопольной службы</w:t>
      </w:r>
      <w:r w:rsidR="0051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Нижегородской области</w:t>
      </w:r>
    </w:p>
    <w:p w:rsidR="005C3512" w:rsidRDefault="00307D62" w:rsidP="005C3512">
      <w:pPr>
        <w:pStyle w:val="a4"/>
        <w:spacing w:before="0" w:beforeAutospacing="0" w:after="0" w:afterAutospacing="0"/>
        <w:ind w:left="-1418"/>
        <w:jc w:val="both"/>
        <w:rPr>
          <w:rStyle w:val="a6"/>
          <w:b/>
          <w:bCs/>
        </w:rPr>
      </w:pPr>
      <w:r>
        <w:t>Обзор по теме</w:t>
      </w:r>
      <w:r w:rsidRPr="00BE7CE9">
        <w:t xml:space="preserve"> </w:t>
      </w:r>
      <w:r w:rsidRPr="00BE7CE9">
        <w:rPr>
          <w:b/>
          <w:bCs/>
        </w:rPr>
        <w:t>«</w:t>
      </w:r>
      <w:r w:rsidR="005C3512" w:rsidRPr="009A1A3B">
        <w:t>-</w:t>
      </w:r>
      <w:r w:rsidR="005C3512" w:rsidRPr="009A1A3B">
        <w:rPr>
          <w:rStyle w:val="a5"/>
        </w:rPr>
        <w:t xml:space="preserve"> </w:t>
      </w:r>
      <w:r w:rsidR="005C3512">
        <w:rPr>
          <w:rStyle w:val="a6"/>
          <w:b/>
          <w:bCs/>
        </w:rPr>
        <w:t>О включении в проект Стратегии социально-экономического развития региона до 2035 года положений Национального плана развития конкуренции, а также решений Госсовета.</w:t>
      </w:r>
    </w:p>
    <w:p w:rsidR="00307D62" w:rsidRPr="005C3512" w:rsidRDefault="005C3512" w:rsidP="005C3512">
      <w:pPr>
        <w:pStyle w:val="a4"/>
        <w:spacing w:before="0" w:beforeAutospacing="0" w:after="0" w:afterAutospacing="0"/>
        <w:ind w:hanging="1418"/>
        <w:jc w:val="both"/>
        <w:rPr>
          <w:rStyle w:val="textexposedshow"/>
          <w:b/>
          <w:bCs/>
          <w:i/>
          <w:iCs/>
        </w:rPr>
      </w:pPr>
      <w:r>
        <w:rPr>
          <w:rStyle w:val="a6"/>
          <w:b/>
          <w:bCs/>
        </w:rPr>
        <w:t xml:space="preserve">Проблемы </w:t>
      </w:r>
      <w:proofErr w:type="spellStart"/>
      <w:r>
        <w:rPr>
          <w:rStyle w:val="a6"/>
          <w:b/>
          <w:bCs/>
        </w:rPr>
        <w:t>тарифообразования</w:t>
      </w:r>
      <w:proofErr w:type="spellEnd"/>
      <w:r>
        <w:rPr>
          <w:rStyle w:val="a6"/>
          <w:b/>
          <w:bCs/>
        </w:rPr>
        <w:t xml:space="preserve"> в сфере государственного оборонного заказа</w:t>
      </w:r>
      <w:r w:rsidR="00B64F26">
        <w:rPr>
          <w:rStyle w:val="textexposedshow"/>
          <w:b/>
          <w:i/>
        </w:rPr>
        <w:t>;</w:t>
      </w:r>
    </w:p>
    <w:p w:rsidR="005C3512" w:rsidRDefault="001D715D" w:rsidP="005C3512">
      <w:pPr>
        <w:ind w:left="-1418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11</w:t>
      </w:r>
      <w:r w:rsidRPr="001D7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307D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="00647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-11.</w:t>
      </w:r>
      <w:r w:rsidR="00F873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E7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енное обращение </w:t>
      </w:r>
      <w:r w:rsidRPr="001D7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Алексея Геннадьевича МАЛУХИНА</w:t>
      </w:r>
      <w:r w:rsidR="00BC23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234A" w:rsidRPr="00BC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AE6AA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C234A" w:rsidRPr="001D715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егиональной службы по тарифам Нижегородской области</w:t>
      </w:r>
      <w:r w:rsidR="00B64F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3512" w:rsidRPr="005C3512" w:rsidRDefault="00F87383" w:rsidP="005C3512">
      <w:pPr>
        <w:ind w:left="-1418" w:right="-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11.20</w:t>
      </w:r>
      <w:r w:rsidR="00BE7CE9" w:rsidRPr="00BE7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-11.</w:t>
      </w:r>
      <w:r w:rsidR="004A65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="00D93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5C35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E7CE9" w:rsidRPr="00BE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C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Панельная дискуссия «</w:t>
      </w:r>
      <w:r w:rsidR="005C3512" w:rsidRPr="005C3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Бремя тарифов для оборонки»</w:t>
      </w:r>
    </w:p>
    <w:p w:rsidR="005C3512" w:rsidRPr="005C3512" w:rsidRDefault="005C3512" w:rsidP="005C3512">
      <w:pPr>
        <w:ind w:left="-1418" w:right="-568"/>
        <w:jc w:val="both"/>
        <w:rPr>
          <w:rStyle w:val="a6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C3512">
        <w:rPr>
          <w:rStyle w:val="a6"/>
          <w:rFonts w:ascii="Times New Roman" w:hAnsi="Times New Roman" w:cs="Times New Roman"/>
          <w:sz w:val="24"/>
          <w:szCs w:val="24"/>
          <w:u w:val="single"/>
        </w:rPr>
        <w:t>Спикеры:</w:t>
      </w:r>
    </w:p>
    <w:p w:rsidR="005C3512" w:rsidRDefault="005C3512" w:rsidP="0013116B">
      <w:pPr>
        <w:pStyle w:val="a4"/>
        <w:spacing w:before="0" w:beforeAutospacing="0" w:after="0" w:afterAutospacing="0"/>
        <w:ind w:left="-1418"/>
        <w:rPr>
          <w:i/>
        </w:rPr>
      </w:pPr>
      <w:r w:rsidRPr="009D2A3D">
        <w:rPr>
          <w:rStyle w:val="a6"/>
        </w:rPr>
        <w:t>Олег Вениаминович ЛАВРИЧЕВ</w:t>
      </w:r>
      <w:r>
        <w:rPr>
          <w:rStyle w:val="a6"/>
        </w:rPr>
        <w:t xml:space="preserve"> - </w:t>
      </w:r>
      <w:r w:rsidRPr="009D2A3D">
        <w:rPr>
          <w:i/>
        </w:rPr>
        <w:t>генеральный директор ОАО "</w:t>
      </w:r>
      <w:proofErr w:type="spellStart"/>
      <w:r w:rsidRPr="009D2A3D">
        <w:rPr>
          <w:i/>
        </w:rPr>
        <w:t>Арзамасский</w:t>
      </w:r>
      <w:proofErr w:type="spellEnd"/>
      <w:r w:rsidRPr="009D2A3D">
        <w:rPr>
          <w:i/>
        </w:rPr>
        <w:t xml:space="preserve"> приборостроительный завод имени </w:t>
      </w:r>
      <w:proofErr w:type="spellStart"/>
      <w:r w:rsidRPr="009D2A3D">
        <w:rPr>
          <w:i/>
        </w:rPr>
        <w:t>П.И.Пландина</w:t>
      </w:r>
      <w:proofErr w:type="spellEnd"/>
      <w:r w:rsidRPr="009D2A3D">
        <w:rPr>
          <w:i/>
        </w:rPr>
        <w:t>",</w:t>
      </w:r>
      <w:r>
        <w:t xml:space="preserve"> </w:t>
      </w:r>
      <w:r w:rsidRPr="009D2A3D">
        <w:rPr>
          <w:i/>
        </w:rPr>
        <w:t xml:space="preserve">председатель комитета </w:t>
      </w:r>
      <w:r>
        <w:rPr>
          <w:i/>
        </w:rPr>
        <w:t xml:space="preserve">ОЗС </w:t>
      </w:r>
      <w:r w:rsidRPr="009D2A3D">
        <w:rPr>
          <w:i/>
        </w:rPr>
        <w:t>Нижегородской области по экономике и промышленности</w:t>
      </w:r>
      <w:r>
        <w:rPr>
          <w:i/>
        </w:rPr>
        <w:t>,</w:t>
      </w:r>
      <w:r w:rsidRPr="009D2A3D">
        <w:t xml:space="preserve"> </w:t>
      </w:r>
      <w:r w:rsidRPr="009D2A3D">
        <w:rPr>
          <w:i/>
        </w:rPr>
        <w:t xml:space="preserve">член вневедомственного экспертного Совета по проблемам воздушно-космической обороны (ВЭС ВКО), член Экспертного совета при депутатской фракции «Единая Россия» в </w:t>
      </w:r>
      <w:r>
        <w:rPr>
          <w:i/>
        </w:rPr>
        <w:t xml:space="preserve">ОЗС </w:t>
      </w:r>
      <w:r w:rsidRPr="009D2A3D">
        <w:rPr>
          <w:i/>
        </w:rPr>
        <w:t>Нижегородской области</w:t>
      </w:r>
      <w:r>
        <w:rPr>
          <w:i/>
        </w:rPr>
        <w:t>;</w:t>
      </w:r>
    </w:p>
    <w:p w:rsidR="005C3512" w:rsidRPr="00F87383" w:rsidRDefault="005C3512" w:rsidP="0013116B">
      <w:pPr>
        <w:pStyle w:val="a4"/>
        <w:spacing w:before="0" w:beforeAutospacing="0" w:after="0" w:afterAutospacing="0"/>
        <w:ind w:left="-1418"/>
        <w:rPr>
          <w:rStyle w:val="a6"/>
          <w:i w:val="0"/>
          <w:sz w:val="6"/>
          <w:szCs w:val="6"/>
        </w:rPr>
      </w:pPr>
    </w:p>
    <w:p w:rsidR="00CA39D5" w:rsidRPr="00EF3075" w:rsidRDefault="00CA39D5" w:rsidP="00CA39D5">
      <w:pPr>
        <w:ind w:left="-1418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32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Владимир Анатольевич БУЛАНОВ - президент промышленного концерна «</w:t>
      </w:r>
      <w:proofErr w:type="spellStart"/>
      <w:r w:rsidRPr="00001132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Термаль</w:t>
      </w:r>
      <w:proofErr w:type="spellEnd"/>
      <w:r w:rsidRPr="00001132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председателя </w:t>
      </w:r>
      <w:r w:rsidRPr="00EF3075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комитета ОЗС Нижегородской области по экономике и промышленности</w:t>
      </w:r>
      <w:r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3512" w:rsidRPr="00F87383" w:rsidRDefault="005C3512" w:rsidP="0013116B">
      <w:pPr>
        <w:ind w:left="-1418"/>
        <w:rPr>
          <w:rStyle w:val="a6"/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C3512" w:rsidRPr="00F87383" w:rsidRDefault="005C3512" w:rsidP="0013116B">
      <w:pPr>
        <w:ind w:left="-1418"/>
        <w:rPr>
          <w:rFonts w:ascii="Times New Roman" w:hAnsi="Times New Roman" w:cs="Times New Roman"/>
          <w:sz w:val="6"/>
          <w:szCs w:val="6"/>
        </w:rPr>
      </w:pPr>
    </w:p>
    <w:p w:rsidR="005C3512" w:rsidRDefault="005C3512" w:rsidP="0013116B">
      <w:pPr>
        <w:ind w:left="-14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F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Алексей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Владимирович </w:t>
      </w:r>
      <w:r w:rsidRPr="00DB7F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БУЛАВИН - заместитель генерального директора по развитию ПАО «Завод «Красное Сормово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DB7F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E7CE9" w:rsidRPr="004E7F7A" w:rsidRDefault="00BE7CE9" w:rsidP="004F74A2">
      <w:pPr>
        <w:ind w:left="-1418" w:right="-568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C2BB9" w:rsidRPr="004640DF" w:rsidRDefault="004A6500" w:rsidP="00110C51">
      <w:pPr>
        <w:ind w:left="-141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11.5</w:t>
      </w:r>
      <w:r w:rsidR="00D93698" w:rsidRPr="007F3431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- 12</w:t>
      </w:r>
      <w:r w:rsidR="00BE7CE9" w:rsidRPr="007F343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D93698" w:rsidRPr="007F3431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BE7CE9" w:rsidRPr="007F3431">
        <w:rPr>
          <w:rFonts w:ascii="Times New Roman" w:hAnsi="Times New Roman" w:cs="Times New Roman"/>
          <w:sz w:val="24"/>
          <w:szCs w:val="24"/>
        </w:rPr>
        <w:t xml:space="preserve"> –</w:t>
      </w:r>
      <w:r w:rsidR="00935D96">
        <w:rPr>
          <w:rFonts w:ascii="Times New Roman" w:hAnsi="Times New Roman" w:cs="Times New Roman"/>
          <w:sz w:val="24"/>
          <w:szCs w:val="24"/>
        </w:rPr>
        <w:t xml:space="preserve"> </w:t>
      </w:r>
      <w:r w:rsidR="00682349" w:rsidRPr="004337C1">
        <w:rPr>
          <w:rFonts w:ascii="Times New Roman" w:hAnsi="Times New Roman" w:cs="Times New Roman"/>
          <w:b/>
          <w:i/>
          <w:sz w:val="24"/>
          <w:szCs w:val="24"/>
        </w:rPr>
        <w:t xml:space="preserve">Заключение </w:t>
      </w:r>
      <w:proofErr w:type="spellStart"/>
      <w:r w:rsidR="00682349" w:rsidRPr="004337C1">
        <w:rPr>
          <w:rFonts w:ascii="Times New Roman" w:hAnsi="Times New Roman" w:cs="Times New Roman"/>
          <w:b/>
          <w:i/>
          <w:sz w:val="24"/>
          <w:szCs w:val="24"/>
        </w:rPr>
        <w:t>антиконкурентных</w:t>
      </w:r>
      <w:proofErr w:type="spellEnd"/>
      <w:r w:rsidR="00682349" w:rsidRPr="004337C1">
        <w:rPr>
          <w:rFonts w:ascii="Times New Roman" w:hAnsi="Times New Roman" w:cs="Times New Roman"/>
          <w:b/>
          <w:i/>
          <w:sz w:val="24"/>
          <w:szCs w:val="24"/>
        </w:rPr>
        <w:t xml:space="preserve"> соглашений на торгах</w:t>
      </w:r>
    </w:p>
    <w:p w:rsidR="008C2BB9" w:rsidRDefault="008C2BB9" w:rsidP="008C2BB9">
      <w:pPr>
        <w:ind w:left="-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Наталья Николаевна ПАТОКИНА, начальник отдела антимонопольного контроля </w:t>
      </w:r>
      <w:r w:rsidRPr="00E313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борьбы с картелями Нижегородского УФАС России;</w:t>
      </w:r>
    </w:p>
    <w:p w:rsidR="009B6003" w:rsidRPr="009B6003" w:rsidRDefault="009B6003" w:rsidP="008C2BB9">
      <w:pPr>
        <w:ind w:left="-1418"/>
        <w:jc w:val="both"/>
        <w:rPr>
          <w:rFonts w:ascii="Times New Roman" w:eastAsia="Times New Roman" w:hAnsi="Times New Roman" w:cs="Times New Roman"/>
          <w:i/>
          <w:sz w:val="6"/>
          <w:szCs w:val="6"/>
          <w:lang w:eastAsia="ru-RU"/>
        </w:rPr>
      </w:pPr>
    </w:p>
    <w:p w:rsidR="00D93698" w:rsidRPr="004E7F7A" w:rsidRDefault="00D93698" w:rsidP="008C2BB9">
      <w:pPr>
        <w:ind w:right="-568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ru-RU"/>
        </w:rPr>
      </w:pPr>
    </w:p>
    <w:p w:rsidR="008C2BB9" w:rsidRPr="009B6003" w:rsidRDefault="004A6500" w:rsidP="008C2BB9">
      <w:pPr>
        <w:pStyle w:val="a4"/>
        <w:spacing w:before="0" w:beforeAutospacing="0" w:after="0" w:afterAutospacing="0"/>
        <w:ind w:left="-1418"/>
        <w:rPr>
          <w:b/>
          <w:i/>
        </w:rPr>
      </w:pPr>
      <w:r>
        <w:rPr>
          <w:b/>
          <w:bCs/>
          <w:u w:val="single"/>
        </w:rPr>
        <w:t>12.0</w:t>
      </w:r>
      <w:r w:rsidR="00D93698">
        <w:rPr>
          <w:b/>
          <w:bCs/>
          <w:u w:val="single"/>
        </w:rPr>
        <w:t>0 –</w:t>
      </w:r>
      <w:r w:rsidR="00D93698" w:rsidRPr="00BE7CE9">
        <w:rPr>
          <w:b/>
          <w:bCs/>
          <w:u w:val="single"/>
        </w:rPr>
        <w:t>1</w:t>
      </w:r>
      <w:r>
        <w:rPr>
          <w:b/>
          <w:bCs/>
          <w:u w:val="single"/>
        </w:rPr>
        <w:t>2.0</w:t>
      </w:r>
      <w:r w:rsidR="008C2BB9">
        <w:rPr>
          <w:b/>
          <w:bCs/>
          <w:u w:val="single"/>
        </w:rPr>
        <w:t>5</w:t>
      </w:r>
      <w:r w:rsidR="00D93698">
        <w:t xml:space="preserve"> </w:t>
      </w:r>
      <w:r w:rsidR="009B6003">
        <w:t>–</w:t>
      </w:r>
      <w:r w:rsidR="00935D96">
        <w:t xml:space="preserve"> </w:t>
      </w:r>
      <w:r w:rsidR="008C2BB9" w:rsidRPr="009B6003">
        <w:rPr>
          <w:b/>
          <w:i/>
        </w:rPr>
        <w:t xml:space="preserve">Административная ответственность производителей пшеницы </w:t>
      </w:r>
      <w:r w:rsidR="008C2BB9" w:rsidRPr="009B6003">
        <w:rPr>
          <w:b/>
          <w:i/>
          <w:lang w:val="en-US"/>
        </w:rPr>
        <w:t>III</w:t>
      </w:r>
      <w:r w:rsidR="008C2BB9" w:rsidRPr="00682349">
        <w:rPr>
          <w:b/>
          <w:i/>
        </w:rPr>
        <w:t>-</w:t>
      </w:r>
      <w:r w:rsidR="008C2BB9" w:rsidRPr="009B6003">
        <w:rPr>
          <w:b/>
          <w:i/>
          <w:lang w:val="en-US"/>
        </w:rPr>
        <w:t>IV</w:t>
      </w:r>
      <w:r w:rsidR="008C2BB9" w:rsidRPr="009B6003">
        <w:rPr>
          <w:b/>
          <w:i/>
        </w:rPr>
        <w:t xml:space="preserve"> класса, не</w:t>
      </w:r>
      <w:r w:rsidR="009B6003" w:rsidRPr="009B6003">
        <w:rPr>
          <w:b/>
          <w:i/>
        </w:rPr>
        <w:t xml:space="preserve"> </w:t>
      </w:r>
      <w:r w:rsidR="008C2BB9" w:rsidRPr="009B6003">
        <w:rPr>
          <w:b/>
          <w:i/>
        </w:rPr>
        <w:t>известивших биржу по фактам заключения внебиржевых договоров по реализации пшеницы</w:t>
      </w:r>
    </w:p>
    <w:p w:rsidR="004E044E" w:rsidRDefault="008C2BB9" w:rsidP="009B6003">
      <w:pPr>
        <w:pStyle w:val="a4"/>
        <w:spacing w:before="0" w:beforeAutospacing="0" w:after="0" w:afterAutospacing="0"/>
        <w:ind w:left="-1418"/>
        <w:rPr>
          <w:rStyle w:val="a6"/>
        </w:rPr>
      </w:pPr>
      <w:r>
        <w:rPr>
          <w:rStyle w:val="a6"/>
        </w:rPr>
        <w:t xml:space="preserve">Тамара </w:t>
      </w:r>
      <w:proofErr w:type="spellStart"/>
      <w:r>
        <w:rPr>
          <w:rStyle w:val="a6"/>
        </w:rPr>
        <w:t>Нверовна</w:t>
      </w:r>
      <w:proofErr w:type="spellEnd"/>
      <w:r>
        <w:rPr>
          <w:rStyle w:val="a6"/>
        </w:rPr>
        <w:t xml:space="preserve"> ГРИГОРЯН, начальник отдела контроля экономической концентрации Нижегородского УФАС;</w:t>
      </w:r>
    </w:p>
    <w:p w:rsidR="009B6003" w:rsidRPr="009B6003" w:rsidRDefault="009B6003" w:rsidP="009B6003">
      <w:pPr>
        <w:pStyle w:val="a4"/>
        <w:spacing w:before="0" w:beforeAutospacing="0" w:after="0" w:afterAutospacing="0"/>
        <w:ind w:left="-1418"/>
        <w:rPr>
          <w:iCs/>
        </w:rPr>
      </w:pPr>
    </w:p>
    <w:p w:rsidR="004E044E" w:rsidRDefault="004E044E" w:rsidP="008C2BB9">
      <w:pPr>
        <w:pStyle w:val="a4"/>
        <w:spacing w:before="0" w:beforeAutospacing="0" w:after="0" w:afterAutospacing="0"/>
        <w:ind w:left="-1418"/>
        <w:rPr>
          <w:b/>
          <w:bCs/>
          <w:u w:val="single"/>
        </w:rPr>
      </w:pPr>
    </w:p>
    <w:p w:rsidR="008C2BB9" w:rsidRDefault="004A6500" w:rsidP="008C2BB9">
      <w:pPr>
        <w:pStyle w:val="a4"/>
        <w:spacing w:before="0" w:beforeAutospacing="0" w:after="0" w:afterAutospacing="0"/>
        <w:ind w:left="-1418"/>
        <w:rPr>
          <w:rStyle w:val="a6"/>
          <w:b/>
          <w:bCs/>
        </w:rPr>
      </w:pPr>
      <w:r>
        <w:rPr>
          <w:b/>
          <w:bCs/>
          <w:u w:val="single"/>
        </w:rPr>
        <w:t>12.05 - 12</w:t>
      </w:r>
      <w:r w:rsidR="000E1D14">
        <w:rPr>
          <w:b/>
          <w:bCs/>
          <w:u w:val="single"/>
        </w:rPr>
        <w:t>.</w:t>
      </w:r>
      <w:r w:rsidR="00595237">
        <w:rPr>
          <w:b/>
          <w:bCs/>
          <w:u w:val="single"/>
        </w:rPr>
        <w:t>10</w:t>
      </w:r>
      <w:r w:rsidR="00595237">
        <w:t xml:space="preserve"> </w:t>
      </w:r>
      <w:r w:rsidR="00BB1C5E">
        <w:t xml:space="preserve">- </w:t>
      </w:r>
      <w:r w:rsidR="00682349" w:rsidRPr="009759B8">
        <w:rPr>
          <w:b/>
          <w:i/>
        </w:rPr>
        <w:t>Контроль рекламы на рынке финансовых услуг. Обзор обращений граждан на действия финансовых организаций</w:t>
      </w:r>
    </w:p>
    <w:p w:rsidR="00BB1C5E" w:rsidRPr="008C2BB9" w:rsidRDefault="008C2BB9" w:rsidP="008C2BB9">
      <w:pPr>
        <w:pStyle w:val="a4"/>
        <w:spacing w:before="0" w:beforeAutospacing="0" w:after="0" w:afterAutospacing="0"/>
        <w:ind w:left="-1418" w:right="-568"/>
        <w:jc w:val="both"/>
      </w:pPr>
      <w:r>
        <w:rPr>
          <w:rStyle w:val="a6"/>
        </w:rPr>
        <w:lastRenderedPageBreak/>
        <w:t>Наталия Евгеньевна ШУМИЛОВ</w:t>
      </w:r>
      <w:r w:rsidRPr="009A1A3B">
        <w:rPr>
          <w:rStyle w:val="a6"/>
        </w:rPr>
        <w:t xml:space="preserve">А, </w:t>
      </w:r>
      <w:r>
        <w:rPr>
          <w:rStyle w:val="a6"/>
        </w:rPr>
        <w:t xml:space="preserve">заместитель </w:t>
      </w:r>
      <w:r w:rsidRPr="009A1A3B">
        <w:rPr>
          <w:rStyle w:val="a6"/>
        </w:rPr>
        <w:t>начальник</w:t>
      </w:r>
      <w:r>
        <w:rPr>
          <w:rStyle w:val="a6"/>
        </w:rPr>
        <w:t>а</w:t>
      </w:r>
      <w:r w:rsidRPr="009A1A3B">
        <w:rPr>
          <w:rStyle w:val="a6"/>
        </w:rPr>
        <w:t xml:space="preserve"> отдела контроля финансовых рынков, рекламы и недобросовестной конкуренции Нижегородского УФАС России</w:t>
      </w:r>
      <w:r>
        <w:t>;</w:t>
      </w:r>
    </w:p>
    <w:p w:rsidR="00231910" w:rsidRPr="004E7F7A" w:rsidRDefault="00231910" w:rsidP="004F74A2">
      <w:pPr>
        <w:pStyle w:val="a4"/>
        <w:spacing w:before="0" w:beforeAutospacing="0" w:after="0" w:afterAutospacing="0"/>
        <w:ind w:left="-1418" w:right="-568"/>
        <w:jc w:val="both"/>
        <w:rPr>
          <w:i/>
          <w:sz w:val="6"/>
          <w:szCs w:val="6"/>
        </w:rPr>
      </w:pPr>
    </w:p>
    <w:p w:rsidR="008C2BB9" w:rsidRPr="009A1A3B" w:rsidRDefault="00595237" w:rsidP="008C2BB9">
      <w:pPr>
        <w:pStyle w:val="a4"/>
        <w:spacing w:before="0" w:beforeAutospacing="0" w:after="0" w:afterAutospacing="0"/>
        <w:ind w:left="-1418"/>
      </w:pPr>
      <w:r>
        <w:rPr>
          <w:b/>
          <w:u w:val="single"/>
        </w:rPr>
        <w:t>12.10</w:t>
      </w:r>
      <w:r w:rsidR="00521775" w:rsidRPr="00521775">
        <w:rPr>
          <w:b/>
          <w:u w:val="single"/>
        </w:rPr>
        <w:t>– 12.</w:t>
      </w:r>
      <w:r w:rsidR="004A6500">
        <w:rPr>
          <w:b/>
          <w:u w:val="single"/>
        </w:rPr>
        <w:t>1</w:t>
      </w:r>
      <w:r>
        <w:rPr>
          <w:b/>
          <w:u w:val="single"/>
        </w:rPr>
        <w:t>5</w:t>
      </w:r>
      <w:r w:rsidR="000D5E8B">
        <w:rPr>
          <w:b/>
          <w:u w:val="single"/>
        </w:rPr>
        <w:t xml:space="preserve"> </w:t>
      </w:r>
      <w:r w:rsidR="00E23DB2">
        <w:rPr>
          <w:b/>
          <w:i/>
        </w:rPr>
        <w:t xml:space="preserve">- </w:t>
      </w:r>
      <w:r w:rsidR="008C2BB9">
        <w:rPr>
          <w:rStyle w:val="a6"/>
          <w:b/>
          <w:bCs/>
        </w:rPr>
        <w:t>К</w:t>
      </w:r>
      <w:r w:rsidR="008C2BB9" w:rsidRPr="009A1A3B">
        <w:rPr>
          <w:rStyle w:val="a6"/>
          <w:b/>
          <w:bCs/>
        </w:rPr>
        <w:t>онтрол</w:t>
      </w:r>
      <w:r w:rsidR="008C2BB9">
        <w:rPr>
          <w:rStyle w:val="a6"/>
          <w:b/>
          <w:bCs/>
        </w:rPr>
        <w:t>ь антимонопольного органа</w:t>
      </w:r>
      <w:r w:rsidR="008C2BB9" w:rsidRPr="009A1A3B">
        <w:rPr>
          <w:rStyle w:val="a6"/>
          <w:b/>
          <w:bCs/>
        </w:rPr>
        <w:t xml:space="preserve"> в сфере государственных закупок</w:t>
      </w:r>
      <w:r w:rsidR="008C2BB9" w:rsidRPr="009A1A3B">
        <w:rPr>
          <w:rStyle w:val="a6"/>
        </w:rPr>
        <w:t xml:space="preserve"> </w:t>
      </w:r>
    </w:p>
    <w:p w:rsidR="008C2BB9" w:rsidRDefault="008C2BB9" w:rsidP="008C2BB9">
      <w:pPr>
        <w:pStyle w:val="a4"/>
        <w:spacing w:before="0" w:beforeAutospacing="0" w:after="0" w:afterAutospacing="0"/>
        <w:ind w:left="-1418"/>
        <w:rPr>
          <w:rStyle w:val="a6"/>
        </w:rPr>
      </w:pPr>
      <w:r>
        <w:rPr>
          <w:rStyle w:val="a6"/>
        </w:rPr>
        <w:t>Наталья Викторовна БАЛАБИН</w:t>
      </w:r>
      <w:r w:rsidRPr="009A1A3B">
        <w:rPr>
          <w:rStyle w:val="a6"/>
        </w:rPr>
        <w:t xml:space="preserve">А, </w:t>
      </w:r>
      <w:r>
        <w:rPr>
          <w:rStyle w:val="a6"/>
        </w:rPr>
        <w:t xml:space="preserve">заместитель </w:t>
      </w:r>
      <w:r w:rsidRPr="009A1A3B">
        <w:rPr>
          <w:rStyle w:val="a6"/>
        </w:rPr>
        <w:t>начальник</w:t>
      </w:r>
      <w:r>
        <w:rPr>
          <w:rStyle w:val="a6"/>
        </w:rPr>
        <w:t>а</w:t>
      </w:r>
      <w:r w:rsidRPr="009A1A3B">
        <w:rPr>
          <w:rStyle w:val="a6"/>
        </w:rPr>
        <w:t xml:space="preserve"> отдела контроля закупок Нижегородского УФАС России;</w:t>
      </w:r>
    </w:p>
    <w:p w:rsidR="00D95D57" w:rsidRDefault="004A6500" w:rsidP="00D95D57">
      <w:pPr>
        <w:pStyle w:val="a4"/>
        <w:spacing w:before="0" w:beforeAutospacing="0" w:after="0" w:afterAutospacing="0"/>
        <w:ind w:left="-1418" w:right="-568"/>
        <w:jc w:val="both"/>
        <w:rPr>
          <w:rStyle w:val="a6"/>
          <w:i w:val="0"/>
          <w:iCs w:val="0"/>
        </w:rPr>
      </w:pPr>
      <w:r>
        <w:rPr>
          <w:b/>
          <w:bCs/>
          <w:u w:val="single"/>
        </w:rPr>
        <w:t>12.1</w:t>
      </w:r>
      <w:r w:rsidR="00595237">
        <w:rPr>
          <w:b/>
          <w:bCs/>
          <w:u w:val="single"/>
        </w:rPr>
        <w:t>5</w:t>
      </w:r>
      <w:r w:rsidR="00BB1C5E" w:rsidRPr="0013116B">
        <w:rPr>
          <w:b/>
          <w:bCs/>
          <w:u w:val="single"/>
        </w:rPr>
        <w:t xml:space="preserve"> – 12.</w:t>
      </w:r>
      <w:r>
        <w:rPr>
          <w:b/>
          <w:bCs/>
          <w:u w:val="single"/>
        </w:rPr>
        <w:t>2</w:t>
      </w:r>
      <w:r w:rsidR="00595237">
        <w:rPr>
          <w:b/>
          <w:bCs/>
          <w:u w:val="single"/>
        </w:rPr>
        <w:t>5</w:t>
      </w:r>
      <w:r w:rsidR="00BB1C5E" w:rsidRPr="0013116B">
        <w:t xml:space="preserve"> –</w:t>
      </w:r>
      <w:r w:rsidR="00935D96">
        <w:t xml:space="preserve"> </w:t>
      </w:r>
      <w:r w:rsidR="0013116B" w:rsidRPr="00862FE7">
        <w:rPr>
          <w:rStyle w:val="a6"/>
          <w:b/>
        </w:rPr>
        <w:t>Результаты рассмотрения тарифных заявок регулируемых организаций на 2019 год</w:t>
      </w:r>
    </w:p>
    <w:p w:rsidR="00D95D57" w:rsidRDefault="00D95D57" w:rsidP="00D95D57">
      <w:pPr>
        <w:pStyle w:val="a4"/>
        <w:spacing w:before="0" w:beforeAutospacing="0" w:after="0" w:afterAutospacing="0"/>
        <w:ind w:left="-1418" w:right="-568"/>
        <w:jc w:val="both"/>
      </w:pPr>
      <w:r>
        <w:rPr>
          <w:i/>
        </w:rPr>
        <w:t xml:space="preserve">Алексей Сергеевич ГРИШИН, начальник управления организационно-правовой работы и государственного контроля </w:t>
      </w:r>
      <w:r>
        <w:rPr>
          <w:rStyle w:val="a6"/>
        </w:rPr>
        <w:t>РСТ Нижегородской области;</w:t>
      </w:r>
    </w:p>
    <w:p w:rsidR="00735D42" w:rsidRPr="008C2BB9" w:rsidRDefault="00735D42" w:rsidP="009F058B">
      <w:pPr>
        <w:ind w:right="-568"/>
        <w:jc w:val="both"/>
        <w:rPr>
          <w:rFonts w:ascii="Times New Roman" w:eastAsia="Times New Roman" w:hAnsi="Times New Roman" w:cs="Times New Roman"/>
          <w:i/>
          <w:iCs/>
          <w:color w:val="FF0000"/>
          <w:sz w:val="6"/>
          <w:szCs w:val="6"/>
          <w:lang w:eastAsia="ru-RU"/>
        </w:rPr>
      </w:pPr>
    </w:p>
    <w:p w:rsidR="009F058B" w:rsidRPr="00C90717" w:rsidRDefault="00595237" w:rsidP="009F058B">
      <w:pPr>
        <w:pStyle w:val="a4"/>
        <w:spacing w:before="0" w:beforeAutospacing="0" w:after="0" w:afterAutospacing="0"/>
        <w:ind w:left="-1418" w:right="-709"/>
      </w:pPr>
      <w:r>
        <w:rPr>
          <w:b/>
          <w:u w:val="single"/>
        </w:rPr>
        <w:t>12.25</w:t>
      </w:r>
      <w:r w:rsidR="004A6500">
        <w:rPr>
          <w:b/>
          <w:u w:val="single"/>
        </w:rPr>
        <w:t>-12.3</w:t>
      </w:r>
      <w:r>
        <w:rPr>
          <w:b/>
          <w:u w:val="single"/>
        </w:rPr>
        <w:t>5</w:t>
      </w:r>
      <w:r w:rsidR="00735D42" w:rsidRPr="009F058B">
        <w:t xml:space="preserve"> –</w:t>
      </w:r>
      <w:r w:rsidR="00935D96">
        <w:t xml:space="preserve"> </w:t>
      </w:r>
      <w:r w:rsidR="009F058B" w:rsidRPr="00C90717">
        <w:rPr>
          <w:rStyle w:val="a6"/>
          <w:b/>
          <w:bCs/>
        </w:rPr>
        <w:t>Результаты контрольно-надзорной деятельности региональной службы по тарифам Нижегородской области в первом полугодии 2018 года</w:t>
      </w:r>
    </w:p>
    <w:p w:rsidR="009F058B" w:rsidRPr="00C90717" w:rsidRDefault="009F058B" w:rsidP="009F058B">
      <w:pPr>
        <w:pStyle w:val="a4"/>
        <w:spacing w:before="0" w:beforeAutospacing="0" w:after="0" w:afterAutospacing="0"/>
        <w:ind w:left="-1418" w:right="-709"/>
      </w:pPr>
      <w:r w:rsidRPr="00C90717">
        <w:rPr>
          <w:rStyle w:val="a6"/>
        </w:rPr>
        <w:t>Виктория Анатольевна ЯНЬКОВА, начальник отдела государственного контроля и работы с потребителями РСТ Нижегородской области</w:t>
      </w:r>
      <w:r w:rsidR="004264D1">
        <w:rPr>
          <w:rStyle w:val="a6"/>
        </w:rPr>
        <w:t>;</w:t>
      </w:r>
    </w:p>
    <w:p w:rsidR="00735D42" w:rsidRPr="004E7F7A" w:rsidRDefault="00735D42" w:rsidP="004F74A2">
      <w:pPr>
        <w:ind w:left="-1418" w:right="-568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935D96" w:rsidRPr="00935D96" w:rsidRDefault="004A6500" w:rsidP="00935D96">
      <w:pPr>
        <w:pStyle w:val="a4"/>
        <w:spacing w:before="0" w:beforeAutospacing="0" w:after="0" w:afterAutospacing="0"/>
        <w:ind w:left="-1418"/>
        <w:rPr>
          <w:rStyle w:val="a6"/>
          <w:i w:val="0"/>
        </w:rPr>
      </w:pPr>
      <w:r>
        <w:rPr>
          <w:b/>
          <w:bCs/>
          <w:u w:val="single"/>
        </w:rPr>
        <w:t>12.3</w:t>
      </w:r>
      <w:r w:rsidR="00595237">
        <w:rPr>
          <w:b/>
          <w:bCs/>
          <w:u w:val="single"/>
        </w:rPr>
        <w:t>5</w:t>
      </w:r>
      <w:r w:rsidR="00D93698" w:rsidRPr="00BE7CE9">
        <w:rPr>
          <w:b/>
          <w:bCs/>
          <w:u w:val="single"/>
        </w:rPr>
        <w:t xml:space="preserve"> </w:t>
      </w:r>
      <w:r w:rsidR="00595237">
        <w:rPr>
          <w:b/>
          <w:bCs/>
          <w:u w:val="single"/>
        </w:rPr>
        <w:t>-13.0</w:t>
      </w:r>
      <w:r w:rsidR="00D93698">
        <w:rPr>
          <w:b/>
          <w:bCs/>
          <w:u w:val="single"/>
        </w:rPr>
        <w:t>0</w:t>
      </w:r>
      <w:r w:rsidR="00BB1C5E">
        <w:t xml:space="preserve">– Подведение итогов </w:t>
      </w:r>
      <w:r w:rsidR="00BE7CE9" w:rsidRPr="00BE7CE9">
        <w:t>публичных обсуждений результатов правоприменительной практики Управления Федеральной антимонопольной службы России по Нижегородской области</w:t>
      </w:r>
      <w:r w:rsidR="00935D96">
        <w:t xml:space="preserve"> и </w:t>
      </w:r>
      <w:r w:rsidR="00935D96" w:rsidRPr="00935D96">
        <w:rPr>
          <w:rStyle w:val="a6"/>
          <w:i w:val="0"/>
        </w:rPr>
        <w:t>РСТ по Нижегородской области</w:t>
      </w:r>
    </w:p>
    <w:p w:rsidR="00935D96" w:rsidRPr="00935D96" w:rsidRDefault="00935D96" w:rsidP="00935D96">
      <w:pPr>
        <w:ind w:left="-1418" w:right="-56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  <w:lang w:eastAsia="ru-RU"/>
        </w:rPr>
      </w:pPr>
    </w:p>
    <w:p w:rsidR="00BE7CE9" w:rsidRPr="00BE7CE9" w:rsidRDefault="00110C51" w:rsidP="004F74A2">
      <w:pPr>
        <w:ind w:left="-1418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13</w:t>
      </w:r>
      <w:r w:rsidR="005952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</w:t>
      </w:r>
      <w:r w:rsidR="00D93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BE7CE9" w:rsidRPr="00BE7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– 14.00</w:t>
      </w:r>
      <w:r w:rsidR="00BE7CE9" w:rsidRPr="00BE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Свободный микрофон</w:t>
      </w:r>
    </w:p>
    <w:sectPr w:rsidR="00BE7CE9" w:rsidRPr="00BE7CE9" w:rsidSect="004E044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BE7CE9"/>
    <w:rsid w:val="00013C1C"/>
    <w:rsid w:val="00027F41"/>
    <w:rsid w:val="000372C4"/>
    <w:rsid w:val="00057125"/>
    <w:rsid w:val="000B0179"/>
    <w:rsid w:val="000B0A21"/>
    <w:rsid w:val="000B1126"/>
    <w:rsid w:val="000D5E8B"/>
    <w:rsid w:val="000E1D14"/>
    <w:rsid w:val="000F0556"/>
    <w:rsid w:val="000F46AD"/>
    <w:rsid w:val="00110C51"/>
    <w:rsid w:val="00117A9C"/>
    <w:rsid w:val="0013116B"/>
    <w:rsid w:val="0014681F"/>
    <w:rsid w:val="001717B9"/>
    <w:rsid w:val="00182225"/>
    <w:rsid w:val="001D715D"/>
    <w:rsid w:val="00207A2A"/>
    <w:rsid w:val="00222CC1"/>
    <w:rsid w:val="00231910"/>
    <w:rsid w:val="002D10D5"/>
    <w:rsid w:val="002F4360"/>
    <w:rsid w:val="00307D62"/>
    <w:rsid w:val="003339A7"/>
    <w:rsid w:val="00334A5E"/>
    <w:rsid w:val="00386F24"/>
    <w:rsid w:val="00392784"/>
    <w:rsid w:val="00395AB5"/>
    <w:rsid w:val="003B12FC"/>
    <w:rsid w:val="003B173B"/>
    <w:rsid w:val="003B5D28"/>
    <w:rsid w:val="003C1649"/>
    <w:rsid w:val="003E7085"/>
    <w:rsid w:val="003F5E45"/>
    <w:rsid w:val="004043ED"/>
    <w:rsid w:val="0042223A"/>
    <w:rsid w:val="004264D1"/>
    <w:rsid w:val="004A6500"/>
    <w:rsid w:val="004B0DA1"/>
    <w:rsid w:val="004C07BC"/>
    <w:rsid w:val="004E044E"/>
    <w:rsid w:val="004E7F7A"/>
    <w:rsid w:val="004F4E5B"/>
    <w:rsid w:val="004F74A2"/>
    <w:rsid w:val="00512D7F"/>
    <w:rsid w:val="005155DC"/>
    <w:rsid w:val="00521775"/>
    <w:rsid w:val="00532807"/>
    <w:rsid w:val="00537CE2"/>
    <w:rsid w:val="005577B3"/>
    <w:rsid w:val="00573223"/>
    <w:rsid w:val="005947F7"/>
    <w:rsid w:val="00595237"/>
    <w:rsid w:val="005C3512"/>
    <w:rsid w:val="005C75E6"/>
    <w:rsid w:val="00646455"/>
    <w:rsid w:val="006476A5"/>
    <w:rsid w:val="006540AE"/>
    <w:rsid w:val="00682349"/>
    <w:rsid w:val="006A7D78"/>
    <w:rsid w:val="007107F8"/>
    <w:rsid w:val="00735D42"/>
    <w:rsid w:val="007519C5"/>
    <w:rsid w:val="0078136E"/>
    <w:rsid w:val="007B031C"/>
    <w:rsid w:val="007C5B7E"/>
    <w:rsid w:val="007F3431"/>
    <w:rsid w:val="008137FA"/>
    <w:rsid w:val="00813E41"/>
    <w:rsid w:val="0084131D"/>
    <w:rsid w:val="00841C3C"/>
    <w:rsid w:val="0085259A"/>
    <w:rsid w:val="0085434F"/>
    <w:rsid w:val="008B6905"/>
    <w:rsid w:val="008C1197"/>
    <w:rsid w:val="008C2BB9"/>
    <w:rsid w:val="00900D15"/>
    <w:rsid w:val="009204D5"/>
    <w:rsid w:val="0093496C"/>
    <w:rsid w:val="00935D96"/>
    <w:rsid w:val="00936FA1"/>
    <w:rsid w:val="00963957"/>
    <w:rsid w:val="00991B7B"/>
    <w:rsid w:val="00994625"/>
    <w:rsid w:val="009B6003"/>
    <w:rsid w:val="009D2908"/>
    <w:rsid w:val="009F058B"/>
    <w:rsid w:val="00A35546"/>
    <w:rsid w:val="00AA4734"/>
    <w:rsid w:val="00AB6AE4"/>
    <w:rsid w:val="00AC292D"/>
    <w:rsid w:val="00AE1D38"/>
    <w:rsid w:val="00AE6AAD"/>
    <w:rsid w:val="00AE6DF4"/>
    <w:rsid w:val="00B31B3B"/>
    <w:rsid w:val="00B64F26"/>
    <w:rsid w:val="00B75805"/>
    <w:rsid w:val="00B90C5C"/>
    <w:rsid w:val="00BA69CD"/>
    <w:rsid w:val="00BB1C5E"/>
    <w:rsid w:val="00BC234A"/>
    <w:rsid w:val="00BE7CE9"/>
    <w:rsid w:val="00BF48B1"/>
    <w:rsid w:val="00BF5727"/>
    <w:rsid w:val="00C168A9"/>
    <w:rsid w:val="00C23947"/>
    <w:rsid w:val="00C31452"/>
    <w:rsid w:val="00C61BCF"/>
    <w:rsid w:val="00C64CEB"/>
    <w:rsid w:val="00C76B9E"/>
    <w:rsid w:val="00C91998"/>
    <w:rsid w:val="00CA39D5"/>
    <w:rsid w:val="00CF4332"/>
    <w:rsid w:val="00CF5683"/>
    <w:rsid w:val="00D93698"/>
    <w:rsid w:val="00D95D57"/>
    <w:rsid w:val="00DA1FD5"/>
    <w:rsid w:val="00DD5C61"/>
    <w:rsid w:val="00E23DB2"/>
    <w:rsid w:val="00E27744"/>
    <w:rsid w:val="00E45A6D"/>
    <w:rsid w:val="00E6245B"/>
    <w:rsid w:val="00E9788E"/>
    <w:rsid w:val="00EB5A75"/>
    <w:rsid w:val="00EC6026"/>
    <w:rsid w:val="00F01F66"/>
    <w:rsid w:val="00F070B7"/>
    <w:rsid w:val="00F335E4"/>
    <w:rsid w:val="00F345D1"/>
    <w:rsid w:val="00F42517"/>
    <w:rsid w:val="00F57713"/>
    <w:rsid w:val="00F87383"/>
    <w:rsid w:val="00F97F89"/>
    <w:rsid w:val="00FB1373"/>
    <w:rsid w:val="00FC2B9E"/>
    <w:rsid w:val="00FD7228"/>
    <w:rsid w:val="00FD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60"/>
  </w:style>
  <w:style w:type="paragraph" w:styleId="1">
    <w:name w:val="heading 1"/>
    <w:basedOn w:val="a"/>
    <w:link w:val="10"/>
    <w:uiPriority w:val="9"/>
    <w:qFormat/>
    <w:rsid w:val="00BE7C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E7C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7C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7CE9"/>
    <w:rPr>
      <w:b/>
      <w:bCs/>
    </w:rPr>
  </w:style>
  <w:style w:type="character" w:styleId="a6">
    <w:name w:val="Emphasis"/>
    <w:basedOn w:val="a0"/>
    <w:uiPriority w:val="20"/>
    <w:qFormat/>
    <w:rsid w:val="00BE7CE9"/>
    <w:rPr>
      <w:i/>
      <w:iCs/>
    </w:rPr>
  </w:style>
  <w:style w:type="character" w:customStyle="1" w:styleId="textexposedshow">
    <w:name w:val="text_exposed_show"/>
    <w:basedOn w:val="a0"/>
    <w:rsid w:val="0078136E"/>
  </w:style>
  <w:style w:type="paragraph" w:styleId="a7">
    <w:name w:val="Balloon Text"/>
    <w:basedOn w:val="a"/>
    <w:link w:val="a8"/>
    <w:uiPriority w:val="99"/>
    <w:semiHidden/>
    <w:unhideWhenUsed/>
    <w:rsid w:val="006464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B7194-DB4D-4E77-905D-A4D2DB55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Царева</dc:creator>
  <cp:lastModifiedBy>Царева</cp:lastModifiedBy>
  <cp:revision>4</cp:revision>
  <cp:lastPrinted>2018-05-22T13:40:00Z</cp:lastPrinted>
  <dcterms:created xsi:type="dcterms:W3CDTF">2018-06-01T07:42:00Z</dcterms:created>
  <dcterms:modified xsi:type="dcterms:W3CDTF">2018-06-08T10:56:00Z</dcterms:modified>
</cp:coreProperties>
</file>